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5F4B06" w:rsidRPr="008668CA" w:rsidRDefault="005F4B06" w:rsidP="005F4B06">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1</w:t>
      </w:r>
      <w:r>
        <w:rPr>
          <w:rFonts w:asciiTheme="majorHAnsi" w:hAnsiTheme="majorHAnsi" w:cs="Arial"/>
          <w:b/>
          <w:color w:val="000000" w:themeColor="text1"/>
        </w:rPr>
        <w:t xml:space="preserve"> Month  </w:t>
      </w:r>
      <w:r w:rsidRPr="008668CA">
        <w:rPr>
          <w:rFonts w:asciiTheme="majorHAnsi" w:hAnsiTheme="majorHAnsi" w:cs="Arial"/>
          <w:color w:val="000000" w:themeColor="text1"/>
        </w:rPr>
        <w:t>from the date receipt of purchase order</w:t>
      </w: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451C5F">
        <w:rPr>
          <w:rFonts w:asciiTheme="majorHAnsi" w:hAnsiTheme="majorHAnsi" w:cs="Arial"/>
          <w:color w:val="000000" w:themeColor="text1"/>
        </w:rPr>
        <w:t>1</w:t>
      </w:r>
      <w:r w:rsidR="00D31CC7">
        <w:rPr>
          <w:rFonts w:asciiTheme="majorHAnsi" w:hAnsiTheme="majorHAnsi" w:cs="Arial"/>
          <w:b/>
          <w:color w:val="000000" w:themeColor="text1"/>
        </w:rPr>
        <w:t xml:space="preserve"> </w:t>
      </w:r>
      <w:r w:rsidR="00451C5F">
        <w:rPr>
          <w:rFonts w:asciiTheme="majorHAnsi" w:hAnsiTheme="majorHAnsi" w:cs="Arial"/>
          <w:b/>
          <w:color w:val="000000" w:themeColor="text1"/>
        </w:rPr>
        <w:t>Month</w:t>
      </w:r>
      <w:r w:rsidR="00E17ED8">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986C6B" w:rsidRPr="008668CA" w:rsidRDefault="00951853" w:rsidP="00543163">
      <w:pPr>
        <w:pStyle w:val="ListParagraph"/>
        <w:spacing w:after="0" w:line="360" w:lineRule="auto"/>
        <w:ind w:left="0"/>
        <w:jc w:val="both"/>
        <w:rPr>
          <w:rFonts w:asciiTheme="majorHAnsi" w:hAnsiTheme="majorHAnsi" w:cs="Arial"/>
          <w:b/>
          <w:bCs/>
          <w:color w:val="000000" w:themeColor="text1"/>
        </w:rPr>
      </w:pPr>
      <w:r w:rsidRPr="00951853">
        <w:rPr>
          <w:rFonts w:asciiTheme="majorHAnsi" w:hAnsiTheme="majorHAnsi" w:cs="Arial"/>
          <w:b/>
          <w:bCs/>
          <w:color w:val="000000" w:themeColor="text1"/>
        </w:rPr>
        <w:t xml:space="preserve">                           </w:t>
      </w:r>
    </w:p>
    <w:p w:rsidR="00F5044A" w:rsidRDefault="00F5044A" w:rsidP="00F5044A">
      <w:pPr>
        <w:pStyle w:val="ListParagraph"/>
        <w:tabs>
          <w:tab w:val="left" w:pos="270"/>
        </w:tabs>
        <w:spacing w:after="0" w:line="360" w:lineRule="auto"/>
        <w:ind w:left="450" w:hanging="180"/>
        <w:jc w:val="both"/>
        <w:rPr>
          <w:rFonts w:ascii="Cambria" w:hAnsi="Cambria" w:cs="Arial"/>
          <w:color w:val="000000"/>
          <w:sz w:val="24"/>
          <w:szCs w:val="24"/>
        </w:rPr>
      </w:pPr>
    </w:p>
    <w:p w:rsidR="00451C5F" w:rsidRDefault="00451C5F" w:rsidP="00230324">
      <w:pPr>
        <w:spacing w:after="0" w:line="240" w:lineRule="auto"/>
        <w:rPr>
          <w:rFonts w:cstheme="minorHAnsi"/>
          <w:sz w:val="24"/>
          <w:szCs w:val="24"/>
        </w:rPr>
      </w:pPr>
    </w:p>
    <w:p w:rsidR="00230324" w:rsidRPr="00F24B4F" w:rsidRDefault="00F24B4F" w:rsidP="00F24B4F">
      <w:pPr>
        <w:spacing w:after="0" w:line="240" w:lineRule="auto"/>
        <w:rPr>
          <w:rFonts w:cstheme="minorHAnsi"/>
          <w:sz w:val="24"/>
          <w:szCs w:val="24"/>
        </w:rPr>
      </w:pPr>
      <w:r>
        <w:rPr>
          <w:rFonts w:cstheme="minorHAnsi"/>
          <w:sz w:val="24"/>
          <w:szCs w:val="24"/>
        </w:rPr>
        <w:t>1.</w:t>
      </w:r>
      <w:r w:rsidR="00230324" w:rsidRPr="00F24B4F">
        <w:rPr>
          <w:rFonts w:cstheme="minorHAnsi"/>
          <w:sz w:val="24"/>
          <w:szCs w:val="24"/>
        </w:rPr>
        <w:t xml:space="preserve"> </w:t>
      </w:r>
      <w:r w:rsidR="00230324" w:rsidRPr="00F24B4F">
        <w:rPr>
          <w:rFonts w:ascii="Cambria" w:hAnsi="Cambria" w:cs="Arial"/>
          <w:color w:val="000000"/>
          <w:sz w:val="24"/>
          <w:szCs w:val="24"/>
        </w:rPr>
        <w:t xml:space="preserve">Bidder should submit previous purchase order copies as a proof of being supplied </w:t>
      </w:r>
      <w:r>
        <w:rPr>
          <w:rFonts w:ascii="Cambria" w:hAnsi="Cambria" w:cs="Arial"/>
          <w:color w:val="000000"/>
          <w:sz w:val="24"/>
          <w:szCs w:val="24"/>
        </w:rPr>
        <w:t xml:space="preserve">Electrical </w:t>
      </w:r>
      <w:proofErr w:type="gramStart"/>
      <w:r>
        <w:rPr>
          <w:rFonts w:ascii="Cambria" w:hAnsi="Cambria" w:cs="Arial"/>
          <w:color w:val="000000"/>
          <w:sz w:val="24"/>
          <w:szCs w:val="24"/>
        </w:rPr>
        <w:t>products</w:t>
      </w:r>
      <w:r w:rsidR="00230324" w:rsidRPr="00F24B4F">
        <w:rPr>
          <w:rFonts w:ascii="Cambria" w:hAnsi="Cambria" w:cs="Arial"/>
          <w:color w:val="000000"/>
          <w:sz w:val="24"/>
          <w:szCs w:val="24"/>
        </w:rPr>
        <w:t xml:space="preserve">  to</w:t>
      </w:r>
      <w:proofErr w:type="gramEnd"/>
      <w:r w:rsidR="00230324" w:rsidRPr="00F24B4F">
        <w:rPr>
          <w:rFonts w:ascii="Cambria" w:hAnsi="Cambria" w:cs="Arial"/>
          <w:color w:val="000000"/>
          <w:sz w:val="24"/>
          <w:szCs w:val="24"/>
        </w:rPr>
        <w:t xml:space="preserve"> any of the companies during current / last 3 financial years ending with </w:t>
      </w:r>
      <w:r w:rsidR="00714B76">
        <w:rPr>
          <w:rFonts w:ascii="Cambria" w:hAnsi="Cambria" w:cs="Arial"/>
          <w:color w:val="000000"/>
          <w:sz w:val="24"/>
          <w:szCs w:val="24"/>
        </w:rPr>
        <w:t>31.03.</w:t>
      </w:r>
      <w:r w:rsidR="00230324" w:rsidRPr="00F24B4F">
        <w:rPr>
          <w:rFonts w:ascii="Cambria" w:hAnsi="Cambria" w:cs="Arial"/>
          <w:color w:val="000000"/>
          <w:sz w:val="24"/>
          <w:szCs w:val="24"/>
        </w:rPr>
        <w:t>202</w:t>
      </w:r>
      <w:r w:rsidR="00451C5F" w:rsidRPr="00F24B4F">
        <w:rPr>
          <w:rFonts w:ascii="Cambria" w:hAnsi="Cambria" w:cs="Arial"/>
          <w:color w:val="000000"/>
          <w:sz w:val="24"/>
          <w:szCs w:val="24"/>
        </w:rPr>
        <w:t>1</w:t>
      </w:r>
      <w:r w:rsidR="00537D61" w:rsidRPr="00F24B4F">
        <w:rPr>
          <w:rFonts w:ascii="Cambria" w:hAnsi="Cambria" w:cs="Arial"/>
          <w:color w:val="000000"/>
          <w:sz w:val="24"/>
          <w:szCs w:val="24"/>
        </w:rPr>
        <w:t xml:space="preserve"> along with part-1 of their offer</w:t>
      </w:r>
      <w:r w:rsidR="00230324" w:rsidRPr="00F24B4F">
        <w:rPr>
          <w:rFonts w:ascii="Cambria" w:hAnsi="Cambria" w:cs="Arial"/>
          <w:color w:val="000000"/>
          <w:sz w:val="24"/>
          <w:szCs w:val="24"/>
        </w:rPr>
        <w:t>. Failing which offer shall be rejected.</w:t>
      </w:r>
    </w:p>
    <w:p w:rsidR="00A862C8" w:rsidRDefault="00A862C8" w:rsidP="00A862C8">
      <w:pPr>
        <w:spacing w:after="0" w:line="360" w:lineRule="auto"/>
        <w:jc w:val="both"/>
        <w:rPr>
          <w:rFonts w:cstheme="minorHAnsi"/>
          <w:sz w:val="24"/>
          <w:szCs w:val="24"/>
        </w:rPr>
      </w:pPr>
    </w:p>
    <w:p w:rsidR="00A862C8" w:rsidRPr="00951853" w:rsidRDefault="00986C6B" w:rsidP="00A862C8">
      <w:pPr>
        <w:spacing w:after="0" w:line="360" w:lineRule="auto"/>
        <w:ind w:left="8010" w:hanging="90"/>
        <w:jc w:val="both"/>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A862C8">
        <w:rPr>
          <w:rFonts w:asciiTheme="majorHAnsi" w:hAnsiTheme="majorHAnsi" w:cs="Arial"/>
          <w:b/>
          <w:bCs/>
          <w:color w:val="000000" w:themeColor="text1"/>
        </w:rPr>
        <w:t xml:space="preserve">           </w:t>
      </w:r>
      <w:r w:rsidR="00A862C8" w:rsidRPr="00951853">
        <w:rPr>
          <w:rFonts w:asciiTheme="majorHAnsi" w:hAnsiTheme="majorHAnsi" w:cs="Arial"/>
          <w:b/>
          <w:bCs/>
          <w:color w:val="000000" w:themeColor="text1"/>
        </w:rPr>
        <w:t xml:space="preserve">                                 </w:t>
      </w:r>
      <w:r w:rsidR="00A862C8">
        <w:rPr>
          <w:rFonts w:asciiTheme="majorHAnsi" w:hAnsiTheme="majorHAnsi" w:cs="Arial"/>
          <w:b/>
          <w:bCs/>
          <w:color w:val="000000" w:themeColor="text1"/>
        </w:rPr>
        <w:t xml:space="preserve">        [M .</w:t>
      </w:r>
      <w:proofErr w:type="spellStart"/>
      <w:r w:rsidR="00A862C8">
        <w:rPr>
          <w:rFonts w:asciiTheme="majorHAnsi" w:hAnsiTheme="majorHAnsi" w:cs="Arial"/>
          <w:b/>
          <w:bCs/>
          <w:color w:val="000000" w:themeColor="text1"/>
        </w:rPr>
        <w:t>Venkata</w:t>
      </w:r>
      <w:proofErr w:type="spellEnd"/>
      <w:r w:rsidR="00A862C8">
        <w:rPr>
          <w:rFonts w:asciiTheme="majorHAnsi" w:hAnsiTheme="majorHAnsi" w:cs="Arial"/>
          <w:b/>
          <w:bCs/>
          <w:color w:val="000000" w:themeColor="text1"/>
        </w:rPr>
        <w:t xml:space="preserve"> </w:t>
      </w:r>
      <w:proofErr w:type="spellStart"/>
      <w:r w:rsidR="00A862C8">
        <w:rPr>
          <w:rFonts w:asciiTheme="majorHAnsi" w:hAnsiTheme="majorHAnsi" w:cs="Arial"/>
          <w:b/>
          <w:bCs/>
          <w:color w:val="000000" w:themeColor="text1"/>
        </w:rPr>
        <w:t>Narendra</w:t>
      </w:r>
      <w:proofErr w:type="spellEnd"/>
      <w:r w:rsidR="00A862C8">
        <w:rPr>
          <w:rFonts w:asciiTheme="majorHAnsi" w:hAnsiTheme="majorHAnsi" w:cs="Arial"/>
          <w:b/>
          <w:bCs/>
          <w:color w:val="000000" w:themeColor="text1"/>
        </w:rPr>
        <w:t>]</w:t>
      </w:r>
    </w:p>
    <w:p w:rsidR="00A862C8" w:rsidRPr="008668CA" w:rsidRDefault="00A862C8" w:rsidP="00A862C8">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2EC"/>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24"/>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16E4B"/>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1C5F"/>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37D61"/>
    <w:rsid w:val="005413EA"/>
    <w:rsid w:val="0054231E"/>
    <w:rsid w:val="00543163"/>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4B06"/>
    <w:rsid w:val="005F64CB"/>
    <w:rsid w:val="006000EF"/>
    <w:rsid w:val="006010B3"/>
    <w:rsid w:val="0060284E"/>
    <w:rsid w:val="006126F4"/>
    <w:rsid w:val="006210CE"/>
    <w:rsid w:val="00635186"/>
    <w:rsid w:val="006413DB"/>
    <w:rsid w:val="00641B1C"/>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5BB2"/>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14B76"/>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03DD"/>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73611"/>
    <w:rsid w:val="00A81B72"/>
    <w:rsid w:val="00A834A0"/>
    <w:rsid w:val="00A862C8"/>
    <w:rsid w:val="00A8741C"/>
    <w:rsid w:val="00A9343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5749"/>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40D8"/>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0ECF"/>
    <w:rsid w:val="00CB3C2F"/>
    <w:rsid w:val="00CB6539"/>
    <w:rsid w:val="00CC1D16"/>
    <w:rsid w:val="00CC4B00"/>
    <w:rsid w:val="00CC5021"/>
    <w:rsid w:val="00CC52F7"/>
    <w:rsid w:val="00CD2FCE"/>
    <w:rsid w:val="00CE35B9"/>
    <w:rsid w:val="00CE70C3"/>
    <w:rsid w:val="00CE78E8"/>
    <w:rsid w:val="00CF145A"/>
    <w:rsid w:val="00D0317E"/>
    <w:rsid w:val="00D06AC3"/>
    <w:rsid w:val="00D14176"/>
    <w:rsid w:val="00D205EF"/>
    <w:rsid w:val="00D20880"/>
    <w:rsid w:val="00D21015"/>
    <w:rsid w:val="00D22583"/>
    <w:rsid w:val="00D245C8"/>
    <w:rsid w:val="00D30805"/>
    <w:rsid w:val="00D31CC7"/>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4B4F"/>
    <w:rsid w:val="00F263E5"/>
    <w:rsid w:val="00F32950"/>
    <w:rsid w:val="00F350F7"/>
    <w:rsid w:val="00F375A3"/>
    <w:rsid w:val="00F44235"/>
    <w:rsid w:val="00F47284"/>
    <w:rsid w:val="00F50445"/>
    <w:rsid w:val="00F5044A"/>
    <w:rsid w:val="00F51260"/>
    <w:rsid w:val="00F51C7F"/>
    <w:rsid w:val="00F52C16"/>
    <w:rsid w:val="00F52ECC"/>
    <w:rsid w:val="00F541D0"/>
    <w:rsid w:val="00F54C63"/>
    <w:rsid w:val="00F5631A"/>
    <w:rsid w:val="00F62FE6"/>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3420"/>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496</cp:revision>
  <cp:lastPrinted>2021-05-05T11:54:00Z</cp:lastPrinted>
  <dcterms:created xsi:type="dcterms:W3CDTF">2016-12-15T10:11:00Z</dcterms:created>
  <dcterms:modified xsi:type="dcterms:W3CDTF">2021-07-06T05:57:00Z</dcterms:modified>
</cp:coreProperties>
</file>